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39F7B" w14:textId="77777777" w:rsidR="003E5C71" w:rsidRPr="00FB6FD3" w:rsidRDefault="003E5C71" w:rsidP="00CC22C1">
      <w:pPr>
        <w:spacing w:after="0" w:line="360" w:lineRule="auto"/>
        <w:jc w:val="center"/>
        <w:rPr>
          <w:rFonts w:cs="Calibri"/>
          <w:b/>
        </w:rPr>
      </w:pPr>
    </w:p>
    <w:p w14:paraId="66639F7C" w14:textId="77777777" w:rsidR="00E93095" w:rsidRPr="00FB6FD3" w:rsidRDefault="00CC6622" w:rsidP="00E93095">
      <w:pPr>
        <w:spacing w:after="0" w:line="240" w:lineRule="auto"/>
        <w:jc w:val="right"/>
        <w:rPr>
          <w:rFonts w:cs="Calibri"/>
        </w:rPr>
      </w:pPr>
      <w:r w:rsidRPr="00FB6FD3">
        <w:rPr>
          <w:rFonts w:cs="Calibri"/>
        </w:rPr>
        <w:t>Załącznik nr 1 do formularza ofertowego</w:t>
      </w:r>
      <w:r w:rsidR="00E93095" w:rsidRPr="00FB6FD3">
        <w:rPr>
          <w:rFonts w:cs="Calibri"/>
        </w:rPr>
        <w:t>,</w:t>
      </w:r>
    </w:p>
    <w:p w14:paraId="66639F7D" w14:textId="007DF8B8" w:rsidR="00EA28FF" w:rsidRPr="00FB6FD3" w:rsidRDefault="00E93095" w:rsidP="00E93095">
      <w:pPr>
        <w:spacing w:after="0" w:line="240" w:lineRule="auto"/>
        <w:jc w:val="right"/>
        <w:rPr>
          <w:rFonts w:cs="Calibri"/>
        </w:rPr>
      </w:pPr>
      <w:r w:rsidRPr="00FB6FD3">
        <w:rPr>
          <w:rFonts w:cs="Calibri"/>
        </w:rPr>
        <w:t>zapytania ofertowego</w:t>
      </w:r>
      <w:r w:rsidR="00CC6622" w:rsidRPr="00FB6FD3">
        <w:rPr>
          <w:rFonts w:cs="Calibri"/>
        </w:rPr>
        <w:t xml:space="preserve"> nr </w:t>
      </w:r>
      <w:r w:rsidR="00566F51" w:rsidRPr="00566F51">
        <w:rPr>
          <w:rFonts w:cs="Calibri"/>
        </w:rPr>
        <w:t>2026-114028-275929</w:t>
      </w:r>
    </w:p>
    <w:p w14:paraId="66639F7E" w14:textId="77777777" w:rsidR="00753CCB" w:rsidRPr="00FB6FD3" w:rsidRDefault="00753CCB" w:rsidP="00CC22C1">
      <w:pPr>
        <w:spacing w:after="0" w:line="360" w:lineRule="auto"/>
        <w:rPr>
          <w:rFonts w:cs="Calibri"/>
        </w:rPr>
      </w:pPr>
    </w:p>
    <w:p w14:paraId="66639F7F" w14:textId="77777777" w:rsidR="00CC6622" w:rsidRPr="00FB6FD3" w:rsidRDefault="00CC6622" w:rsidP="00CC22C1">
      <w:pPr>
        <w:spacing w:after="0" w:line="360" w:lineRule="auto"/>
        <w:rPr>
          <w:rFonts w:cs="Calibri"/>
        </w:rPr>
      </w:pPr>
    </w:p>
    <w:p w14:paraId="66639F80" w14:textId="77777777" w:rsidR="00CC6622" w:rsidRPr="00FB6FD3" w:rsidRDefault="00CC6622" w:rsidP="00CC22C1">
      <w:pPr>
        <w:spacing w:after="0" w:line="360" w:lineRule="auto"/>
        <w:rPr>
          <w:rFonts w:cs="Calibri"/>
        </w:rPr>
      </w:pPr>
    </w:p>
    <w:p w14:paraId="66639F81" w14:textId="77777777" w:rsidR="00324FE2" w:rsidRPr="00FB6FD3" w:rsidRDefault="00821C4A" w:rsidP="003E5C71">
      <w:pPr>
        <w:spacing w:after="0" w:line="240" w:lineRule="auto"/>
        <w:rPr>
          <w:rFonts w:cs="Calibri"/>
        </w:rPr>
      </w:pPr>
      <w:r w:rsidRPr="00FB6FD3">
        <w:rPr>
          <w:rFonts w:cs="Calibri"/>
        </w:rPr>
        <w:t xml:space="preserve">    </w:t>
      </w:r>
      <w:r w:rsidR="00324FE2" w:rsidRPr="00FB6FD3">
        <w:rPr>
          <w:rFonts w:cs="Calibri"/>
        </w:rPr>
        <w:t xml:space="preserve">………………………. </w:t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="00324FE2" w:rsidRPr="00FB6FD3">
        <w:rPr>
          <w:rFonts w:cs="Calibri"/>
        </w:rPr>
        <w:tab/>
      </w:r>
      <w:r w:rsidRPr="00FB6FD3">
        <w:rPr>
          <w:rFonts w:cs="Calibri"/>
        </w:rPr>
        <w:t xml:space="preserve">               </w:t>
      </w:r>
      <w:r w:rsidR="00324FE2" w:rsidRPr="00FB6FD3">
        <w:rPr>
          <w:rFonts w:cs="Calibri"/>
        </w:rPr>
        <w:t xml:space="preserve">……….………………….….. </w:t>
      </w:r>
    </w:p>
    <w:p w14:paraId="66639F82" w14:textId="77777777" w:rsidR="00324FE2" w:rsidRPr="00FB6FD3" w:rsidRDefault="00324FE2" w:rsidP="003E5C71">
      <w:pPr>
        <w:spacing w:after="0" w:line="240" w:lineRule="auto"/>
        <w:rPr>
          <w:rFonts w:cs="Calibri"/>
          <w:i/>
        </w:rPr>
      </w:pPr>
      <w:r w:rsidRPr="00FB6FD3">
        <w:rPr>
          <w:rFonts w:cs="Calibri"/>
          <w:i/>
        </w:rPr>
        <w:t xml:space="preserve">   </w:t>
      </w:r>
      <w:r w:rsidR="00454811" w:rsidRPr="00FB6FD3">
        <w:rPr>
          <w:rFonts w:cs="Calibri"/>
          <w:i/>
        </w:rPr>
        <w:t>(p</w:t>
      </w:r>
      <w:r w:rsidRPr="00FB6FD3">
        <w:rPr>
          <w:rFonts w:cs="Calibri"/>
          <w:i/>
        </w:rPr>
        <w:t xml:space="preserve">ieczęć </w:t>
      </w:r>
      <w:r w:rsidR="00CC6622" w:rsidRPr="00FB6FD3">
        <w:rPr>
          <w:rFonts w:cs="Calibri"/>
          <w:i/>
        </w:rPr>
        <w:t>Wykonawcy</w:t>
      </w:r>
      <w:r w:rsidR="00454811" w:rsidRPr="00FB6FD3">
        <w:rPr>
          <w:rFonts w:cs="Calibri"/>
          <w:i/>
        </w:rPr>
        <w:t>)</w:t>
      </w:r>
      <w:r w:rsidRPr="00FB6FD3">
        <w:rPr>
          <w:rFonts w:cs="Calibri"/>
          <w:i/>
        </w:rPr>
        <w:t xml:space="preserve"> </w:t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Pr="00FB6FD3">
        <w:rPr>
          <w:rFonts w:cs="Calibri"/>
          <w:i/>
        </w:rPr>
        <w:tab/>
      </w:r>
      <w:r w:rsidR="00454811" w:rsidRPr="00FB6FD3">
        <w:rPr>
          <w:rFonts w:cs="Calibri"/>
          <w:i/>
        </w:rPr>
        <w:t>(miejscowość i data)</w:t>
      </w:r>
    </w:p>
    <w:p w14:paraId="66639F83" w14:textId="77777777" w:rsidR="003E5C71" w:rsidRPr="00FB6FD3" w:rsidRDefault="003E5C71" w:rsidP="00427CE1">
      <w:pPr>
        <w:spacing w:after="0" w:line="240" w:lineRule="auto"/>
        <w:rPr>
          <w:rFonts w:cs="Calibri"/>
          <w:b/>
        </w:rPr>
      </w:pPr>
    </w:p>
    <w:p w14:paraId="66639F84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85" w14:textId="77777777" w:rsidR="00CC6622" w:rsidRPr="00FB6FD3" w:rsidRDefault="00CC6622" w:rsidP="00EA28FF">
      <w:pPr>
        <w:spacing w:after="0" w:line="240" w:lineRule="auto"/>
        <w:jc w:val="center"/>
        <w:rPr>
          <w:rFonts w:cs="Calibri"/>
          <w:b/>
        </w:rPr>
      </w:pPr>
    </w:p>
    <w:p w14:paraId="66639F86" w14:textId="77777777" w:rsidR="00CC6622" w:rsidRPr="00FB6FD3" w:rsidRDefault="00CC6622" w:rsidP="00EA28FF">
      <w:pPr>
        <w:spacing w:after="0" w:line="240" w:lineRule="auto"/>
        <w:jc w:val="center"/>
        <w:rPr>
          <w:rFonts w:cs="Calibri"/>
          <w:b/>
        </w:rPr>
      </w:pPr>
    </w:p>
    <w:p w14:paraId="66639F87" w14:textId="77777777" w:rsidR="00CC6622" w:rsidRPr="00FB6FD3" w:rsidRDefault="00CC6622" w:rsidP="00EA28FF">
      <w:pPr>
        <w:spacing w:after="0" w:line="240" w:lineRule="auto"/>
        <w:jc w:val="center"/>
        <w:rPr>
          <w:rFonts w:cs="Calibri"/>
          <w:b/>
        </w:rPr>
      </w:pPr>
    </w:p>
    <w:p w14:paraId="66639F88" w14:textId="77777777" w:rsidR="00CC6622" w:rsidRPr="00FB6FD3" w:rsidRDefault="007D54D5" w:rsidP="00CC6622">
      <w:pPr>
        <w:spacing w:after="0" w:line="240" w:lineRule="auto"/>
        <w:jc w:val="center"/>
        <w:rPr>
          <w:rFonts w:cs="Calibri"/>
          <w:b/>
        </w:rPr>
      </w:pPr>
      <w:r w:rsidRPr="00FB6FD3">
        <w:rPr>
          <w:rFonts w:cs="Calibri"/>
          <w:b/>
        </w:rPr>
        <w:t>OŚWIADCZENIE</w:t>
      </w:r>
      <w:r w:rsidR="00190189" w:rsidRPr="00FB6FD3">
        <w:rPr>
          <w:rFonts w:cs="Calibri"/>
          <w:b/>
        </w:rPr>
        <w:t xml:space="preserve"> </w:t>
      </w:r>
      <w:r w:rsidR="00CC6622" w:rsidRPr="00FB6FD3">
        <w:rPr>
          <w:rFonts w:cs="Calibri"/>
          <w:b/>
        </w:rPr>
        <w:t xml:space="preserve">WYKONAWCY </w:t>
      </w:r>
      <w:r w:rsidR="00192B34" w:rsidRPr="00FB6FD3">
        <w:rPr>
          <w:rFonts w:cs="Calibri"/>
          <w:b/>
        </w:rPr>
        <w:t>O</w:t>
      </w:r>
      <w:r w:rsidR="00CC6622" w:rsidRPr="00FB6FD3">
        <w:rPr>
          <w:rFonts w:cs="Calibri"/>
          <w:b/>
        </w:rPr>
        <w:t xml:space="preserve"> </w:t>
      </w:r>
      <w:r w:rsidR="00192B34" w:rsidRPr="00FB6FD3">
        <w:rPr>
          <w:rFonts w:cs="Calibri"/>
          <w:b/>
        </w:rPr>
        <w:t>SPEŁNIANIU WARUNKÓW UDZIAŁU W POSTĘPOWANIU</w:t>
      </w:r>
    </w:p>
    <w:p w14:paraId="66639F89" w14:textId="77777777" w:rsidR="00CC6622" w:rsidRPr="00FB6FD3" w:rsidRDefault="00CC6622" w:rsidP="00CC6622">
      <w:pPr>
        <w:spacing w:after="0" w:line="240" w:lineRule="auto"/>
        <w:jc w:val="center"/>
        <w:rPr>
          <w:rFonts w:cs="Calibri"/>
          <w:b/>
        </w:rPr>
      </w:pPr>
    </w:p>
    <w:p w14:paraId="66639F8A" w14:textId="77777777" w:rsidR="00192B34" w:rsidRPr="00FB6FD3" w:rsidRDefault="00192B34" w:rsidP="00192B34">
      <w:p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>Ja/My, niżej podpisany/-i, działając w imieniu i na rzecz Wykonawcy, oświadczam/-y, że Wykonawca spełnia wszystkie warunki udziału w postępowaniu określone w zapytaniu ofertowym, w szczególności że:</w:t>
      </w:r>
    </w:p>
    <w:p w14:paraId="1C222C3A" w14:textId="6097AA02" w:rsidR="006C49D4" w:rsidRPr="00FB6FD3" w:rsidRDefault="006C49D4" w:rsidP="00192B3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bCs/>
        </w:rPr>
      </w:pPr>
      <w:r w:rsidRPr="00FB6FD3">
        <w:rPr>
          <w:rFonts w:cs="Calibri"/>
          <w:bCs/>
        </w:rPr>
        <w:t xml:space="preserve">dysponuje potencjałem do wykonania usługi badawczo-technicznej w szczególności polegającej na </w:t>
      </w:r>
      <w:r w:rsidR="00B23F4B" w:rsidRPr="00BC1737">
        <w:rPr>
          <w:rFonts w:cs="Calibri"/>
          <w:bCs/>
        </w:rPr>
        <w:t xml:space="preserve">realizacji specjalistycznych prac badawczo-technicznych związanych z charakteryzacją powierzchni z wykorzystaniem skaningowego mikroskopu elektronowego (SEM), nanoszeniem warstw dielektryków z wykorzystaniem </w:t>
      </w:r>
      <w:proofErr w:type="spellStart"/>
      <w:r w:rsidR="00B23F4B" w:rsidRPr="00BC1737">
        <w:rPr>
          <w:rFonts w:cs="Calibri"/>
          <w:bCs/>
        </w:rPr>
        <w:t>screen-printera</w:t>
      </w:r>
      <w:proofErr w:type="spellEnd"/>
      <w:r w:rsidR="00B23F4B" w:rsidRPr="00BC1737">
        <w:rPr>
          <w:rFonts w:cs="Calibri"/>
          <w:bCs/>
        </w:rPr>
        <w:t xml:space="preserve"> oraz nanoszeniem </w:t>
      </w:r>
      <w:proofErr w:type="spellStart"/>
      <w:r w:rsidR="00B23F4B" w:rsidRPr="00BC1737">
        <w:rPr>
          <w:rFonts w:cs="Calibri"/>
          <w:bCs/>
        </w:rPr>
        <w:t>nanolitrowych</w:t>
      </w:r>
      <w:proofErr w:type="spellEnd"/>
      <w:r w:rsidR="00B23F4B" w:rsidRPr="00BC1737">
        <w:rPr>
          <w:rFonts w:cs="Calibri"/>
          <w:bCs/>
        </w:rPr>
        <w:t xml:space="preserve"> objętości polimerów PEG i przeciwciał anty-PSP z wykorzystaniem </w:t>
      </w:r>
      <w:proofErr w:type="spellStart"/>
      <w:r w:rsidR="00B23F4B" w:rsidRPr="00BC1737">
        <w:rPr>
          <w:rFonts w:cs="Calibri"/>
          <w:bCs/>
        </w:rPr>
        <w:t>plottera</w:t>
      </w:r>
      <w:proofErr w:type="spellEnd"/>
      <w:r w:rsidR="00B23F4B" w:rsidRPr="00BC1737">
        <w:rPr>
          <w:rFonts w:cs="Calibri"/>
          <w:bCs/>
        </w:rPr>
        <w:t xml:space="preserve"> </w:t>
      </w:r>
      <w:proofErr w:type="spellStart"/>
      <w:r w:rsidR="00B23F4B" w:rsidRPr="00BC1737">
        <w:rPr>
          <w:rFonts w:cs="Calibri"/>
          <w:bCs/>
        </w:rPr>
        <w:t>mikrolitrowego</w:t>
      </w:r>
      <w:proofErr w:type="spellEnd"/>
      <w:r w:rsidR="00B23F4B" w:rsidRPr="00BC1737">
        <w:rPr>
          <w:rFonts w:cs="Calibri"/>
          <w:bCs/>
        </w:rPr>
        <w:t xml:space="preserve"> (</w:t>
      </w:r>
      <w:proofErr w:type="spellStart"/>
      <w:r w:rsidR="00B23F4B" w:rsidRPr="00BC1737">
        <w:rPr>
          <w:rFonts w:cs="Calibri"/>
          <w:bCs/>
        </w:rPr>
        <w:t>spottera</w:t>
      </w:r>
      <w:proofErr w:type="spellEnd"/>
      <w:r w:rsidR="00B23F4B" w:rsidRPr="00BC1737">
        <w:rPr>
          <w:rFonts w:cs="Calibri"/>
          <w:bCs/>
        </w:rPr>
        <w:t>),</w:t>
      </w:r>
    </w:p>
    <w:p w14:paraId="66639F8C" w14:textId="480E635F" w:rsidR="00192B34" w:rsidRPr="004829D5" w:rsidRDefault="00192B34" w:rsidP="004829D5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  <w:b/>
        </w:rPr>
      </w:pPr>
      <w:r w:rsidRPr="00FB6FD3">
        <w:rPr>
          <w:rFonts w:cs="Calibri"/>
        </w:rPr>
        <w:t xml:space="preserve">dysponuje pomieszczeniami typu </w:t>
      </w:r>
      <w:proofErr w:type="spellStart"/>
      <w:r w:rsidRPr="00FB6FD3">
        <w:rPr>
          <w:rFonts w:cs="Calibri"/>
          <w:b/>
        </w:rPr>
        <w:t>clean</w:t>
      </w:r>
      <w:proofErr w:type="spellEnd"/>
      <w:r w:rsidRPr="00FB6FD3">
        <w:rPr>
          <w:rFonts w:cs="Calibri"/>
          <w:b/>
        </w:rPr>
        <w:t xml:space="preserve"> </w:t>
      </w:r>
      <w:proofErr w:type="spellStart"/>
      <w:r w:rsidRPr="00FB6FD3">
        <w:rPr>
          <w:rFonts w:cs="Calibri"/>
          <w:b/>
        </w:rPr>
        <w:t>room</w:t>
      </w:r>
      <w:proofErr w:type="spellEnd"/>
      <w:r w:rsidRPr="00FB6FD3">
        <w:rPr>
          <w:rFonts w:cs="Calibri"/>
          <w:b/>
        </w:rPr>
        <w:t xml:space="preserve"> klasy co najmniej ISO 7</w:t>
      </w:r>
      <w:r w:rsidRPr="00FB6FD3">
        <w:rPr>
          <w:rFonts w:cs="Calibri"/>
        </w:rPr>
        <w:t xml:space="preserve">, zgodnie z normą </w:t>
      </w:r>
      <w:r w:rsidRPr="00FB6FD3">
        <w:rPr>
          <w:rFonts w:cs="Calibri"/>
          <w:b/>
        </w:rPr>
        <w:t>PN-EN ISO 14644-1</w:t>
      </w:r>
      <w:r w:rsidRPr="00FB6FD3">
        <w:rPr>
          <w:rFonts w:cs="Calibri"/>
        </w:rPr>
        <w:t>,</w:t>
      </w:r>
      <w:r w:rsidR="004829D5">
        <w:rPr>
          <w:rFonts w:cs="Calibri"/>
        </w:rPr>
        <w:t xml:space="preserve"> a i</w:t>
      </w:r>
      <w:r w:rsidRPr="004829D5">
        <w:rPr>
          <w:rFonts w:cs="Calibri"/>
        </w:rPr>
        <w:t xml:space="preserve">nfrastruktura </w:t>
      </w:r>
      <w:proofErr w:type="spellStart"/>
      <w:r w:rsidRPr="004829D5">
        <w:rPr>
          <w:rFonts w:cs="Calibri"/>
        </w:rPr>
        <w:t>clean</w:t>
      </w:r>
      <w:proofErr w:type="spellEnd"/>
      <w:r w:rsidRPr="004829D5">
        <w:rPr>
          <w:rFonts w:cs="Calibri"/>
        </w:rPr>
        <w:t xml:space="preserve"> </w:t>
      </w:r>
      <w:proofErr w:type="spellStart"/>
      <w:r w:rsidRPr="004829D5">
        <w:rPr>
          <w:rFonts w:cs="Calibri"/>
        </w:rPr>
        <w:t>room</w:t>
      </w:r>
      <w:proofErr w:type="spellEnd"/>
      <w:r w:rsidRPr="004829D5">
        <w:rPr>
          <w:rFonts w:cs="Calibri"/>
        </w:rPr>
        <w:t xml:space="preserve"> oraz aparatura badawcza znajdują się </w:t>
      </w:r>
      <w:r w:rsidRPr="004829D5">
        <w:rPr>
          <w:rFonts w:cs="Calibri"/>
          <w:b/>
        </w:rPr>
        <w:t>w jednej lokalizacji</w:t>
      </w:r>
      <w:r w:rsidRPr="004829D5">
        <w:rPr>
          <w:rFonts w:cs="Calibri"/>
        </w:rPr>
        <w:t>,</w:t>
      </w:r>
    </w:p>
    <w:p w14:paraId="686B0FE9" w14:textId="5CCB37F0" w:rsidR="00D03579" w:rsidRDefault="00D03579" w:rsidP="00192B3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 xml:space="preserve">dysponuje </w:t>
      </w:r>
      <w:r w:rsidR="00CB5D8A" w:rsidRPr="00FB6FD3">
        <w:rPr>
          <w:rFonts w:cs="Calibri"/>
        </w:rPr>
        <w:t>co najmniej jedną osobą zdolną do realizacji usługi techniczno-badawczej</w:t>
      </w:r>
      <w:r w:rsidR="00A113D4" w:rsidRPr="00FB6FD3">
        <w:rPr>
          <w:rFonts w:cs="Calibri"/>
        </w:rPr>
        <w:t>,</w:t>
      </w:r>
    </w:p>
    <w:p w14:paraId="3F65CE50" w14:textId="74300C98" w:rsidR="004D3FEE" w:rsidRPr="004D3FEE" w:rsidRDefault="004D3FEE" w:rsidP="00566F51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 xml:space="preserve">zapewnia dostęp do aparatury kluczowej niezbędnej do realizacji technologii projektu, w tym co najmniej: </w:t>
      </w:r>
      <w:r w:rsidR="00566F51" w:rsidRPr="00566F51">
        <w:rPr>
          <w:rFonts w:cs="Calibri"/>
          <w:b/>
          <w:bCs/>
        </w:rPr>
        <w:t>laser CO₂ / ploter laserowy CO₂</w:t>
      </w:r>
      <w:r w:rsidRPr="00FB6FD3">
        <w:rPr>
          <w:rFonts w:cs="Calibri"/>
          <w:b/>
        </w:rPr>
        <w:t xml:space="preserve">, </w:t>
      </w:r>
      <w:proofErr w:type="spellStart"/>
      <w:r w:rsidRPr="00FB6FD3">
        <w:rPr>
          <w:rFonts w:cs="Calibri"/>
          <w:b/>
        </w:rPr>
        <w:t>spotter</w:t>
      </w:r>
      <w:proofErr w:type="spellEnd"/>
      <w:r w:rsidRPr="00FB6FD3">
        <w:rPr>
          <w:rFonts w:cs="Calibri"/>
          <w:b/>
        </w:rPr>
        <w:t xml:space="preserve"> </w:t>
      </w:r>
      <w:proofErr w:type="spellStart"/>
      <w:r w:rsidRPr="00FB6FD3">
        <w:rPr>
          <w:rFonts w:cs="Calibri"/>
          <w:b/>
        </w:rPr>
        <w:t>mikrolitrowy</w:t>
      </w:r>
      <w:proofErr w:type="spellEnd"/>
      <w:r w:rsidRPr="00FB6FD3">
        <w:rPr>
          <w:rFonts w:cs="Calibri"/>
          <w:b/>
        </w:rPr>
        <w:t xml:space="preserve">, </w:t>
      </w:r>
      <w:proofErr w:type="spellStart"/>
      <w:r w:rsidRPr="00FB6FD3">
        <w:rPr>
          <w:rFonts w:cs="Calibri"/>
          <w:b/>
        </w:rPr>
        <w:t>screen</w:t>
      </w:r>
      <w:proofErr w:type="spellEnd"/>
      <w:r w:rsidRPr="00FB6FD3">
        <w:rPr>
          <w:rFonts w:cs="Calibri"/>
          <w:b/>
        </w:rPr>
        <w:t xml:space="preserve"> </w:t>
      </w:r>
      <w:proofErr w:type="spellStart"/>
      <w:r w:rsidRPr="00FB6FD3">
        <w:rPr>
          <w:rFonts w:cs="Calibri"/>
          <w:b/>
        </w:rPr>
        <w:t>printer</w:t>
      </w:r>
      <w:proofErr w:type="spellEnd"/>
      <w:r w:rsidRPr="00FB6FD3">
        <w:rPr>
          <w:rFonts w:cs="Calibri"/>
          <w:b/>
        </w:rPr>
        <w:t xml:space="preserve"> oraz mikroskop optyczny</w:t>
      </w:r>
      <w:r w:rsidR="00CE4051">
        <w:rPr>
          <w:rFonts w:cs="Calibri"/>
          <w:b/>
        </w:rPr>
        <w:t>, mikr</w:t>
      </w:r>
      <w:bookmarkStart w:id="0" w:name="_GoBack"/>
      <w:bookmarkEnd w:id="0"/>
      <w:r w:rsidR="00CE4051">
        <w:rPr>
          <w:rFonts w:cs="Calibri"/>
          <w:b/>
        </w:rPr>
        <w:t>oskop elektronowy SEM</w:t>
      </w:r>
      <w:r w:rsidRPr="00FB6FD3">
        <w:rPr>
          <w:rFonts w:cs="Calibri"/>
        </w:rPr>
        <w:t>,</w:t>
      </w:r>
    </w:p>
    <w:p w14:paraId="59937681" w14:textId="6F531066" w:rsidR="006336F6" w:rsidRPr="006336F6" w:rsidRDefault="006336F6" w:rsidP="006336F6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 xml:space="preserve">zapewnia </w:t>
      </w:r>
      <w:r w:rsidRPr="00FB6FD3">
        <w:rPr>
          <w:rFonts w:cs="Calibri"/>
          <w:b/>
        </w:rPr>
        <w:t>utrzymani</w:t>
      </w:r>
      <w:r w:rsidR="00CF1012">
        <w:rPr>
          <w:rFonts w:cs="Calibri"/>
          <w:b/>
        </w:rPr>
        <w:t>e</w:t>
      </w:r>
      <w:r w:rsidRPr="00FB6FD3">
        <w:rPr>
          <w:rFonts w:cs="Calibri"/>
          <w:b/>
        </w:rPr>
        <w:t xml:space="preserve"> </w:t>
      </w:r>
      <w:r w:rsidR="00CF1012">
        <w:rPr>
          <w:rFonts w:cs="Calibri"/>
          <w:b/>
        </w:rPr>
        <w:t>w wykorzystywanych pomieszczeniach lab</w:t>
      </w:r>
      <w:r w:rsidR="00CF1012" w:rsidRPr="00CF1012">
        <w:rPr>
          <w:rFonts w:cs="Calibri"/>
          <w:b/>
        </w:rPr>
        <w:t>oratoryjnych</w:t>
      </w:r>
      <w:r w:rsidR="00CF1012">
        <w:rPr>
          <w:rFonts w:cs="Calibri"/>
          <w:b/>
        </w:rPr>
        <w:t xml:space="preserve">, w godzinach ich wykorzystania, </w:t>
      </w:r>
      <w:r w:rsidR="00CF1012" w:rsidRPr="00CF1012">
        <w:rPr>
          <w:rFonts w:cs="Calibri"/>
          <w:b/>
        </w:rPr>
        <w:t>klas</w:t>
      </w:r>
      <w:r w:rsidR="00CF1012">
        <w:rPr>
          <w:rFonts w:cs="Calibri"/>
          <w:b/>
        </w:rPr>
        <w:t>y</w:t>
      </w:r>
      <w:r w:rsidR="00CF1012" w:rsidRPr="00CF1012">
        <w:rPr>
          <w:rFonts w:cs="Calibri"/>
          <w:b/>
        </w:rPr>
        <w:t xml:space="preserve"> ISO 7 (zgodnie z PN-EN ISO 14644-1</w:t>
      </w:r>
      <w:r w:rsidR="00566F51">
        <w:rPr>
          <w:rFonts w:cs="Calibri"/>
          <w:b/>
        </w:rPr>
        <w:t>)</w:t>
      </w:r>
      <w:r w:rsidRPr="00FB6FD3">
        <w:rPr>
          <w:rFonts w:cs="Calibri"/>
        </w:rPr>
        <w:t>,</w:t>
      </w:r>
    </w:p>
    <w:p w14:paraId="66639F92" w14:textId="77777777" w:rsidR="00192B34" w:rsidRPr="00FB6FD3" w:rsidRDefault="00192B34" w:rsidP="00192B34">
      <w:pPr>
        <w:pStyle w:val="Akapitzlist"/>
        <w:numPr>
          <w:ilvl w:val="0"/>
          <w:numId w:val="20"/>
        </w:num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 xml:space="preserve">zapewnia możliwość realizacji prac w środowisku </w:t>
      </w:r>
      <w:r w:rsidRPr="00FB6FD3">
        <w:rPr>
          <w:rFonts w:cs="Calibri"/>
          <w:b/>
        </w:rPr>
        <w:t>QMS Zamawiającego</w:t>
      </w:r>
      <w:r w:rsidRPr="00FB6FD3">
        <w:rPr>
          <w:rFonts w:cs="Calibri"/>
        </w:rPr>
        <w:t>, umożliwiającym wykorzystanie wyników prac w dokumentacji technicznej IVDR,</w:t>
      </w:r>
    </w:p>
    <w:p w14:paraId="66639F94" w14:textId="77777777" w:rsidR="00192B34" w:rsidRPr="00FB6FD3" w:rsidRDefault="00192B34" w:rsidP="00192B34">
      <w:pPr>
        <w:spacing w:after="0" w:line="240" w:lineRule="auto"/>
        <w:jc w:val="both"/>
        <w:rPr>
          <w:rFonts w:cs="Calibri"/>
        </w:rPr>
      </w:pPr>
    </w:p>
    <w:p w14:paraId="66639F95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96" w14:textId="77777777" w:rsidR="00192B34" w:rsidRPr="00FB6FD3" w:rsidRDefault="00192B34" w:rsidP="00192B34">
      <w:p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 xml:space="preserve">Na potwierdzenie spełnienia powyższych warunków Wykonawca załącza do oferty dokumenty potwierdzające spełnianie warunków udziału w postępowaniu, w szczególności w zakresie posiadania infrastruktury typu </w:t>
      </w:r>
      <w:proofErr w:type="spellStart"/>
      <w:r w:rsidRPr="00FB6FD3">
        <w:rPr>
          <w:rFonts w:cs="Calibri"/>
        </w:rPr>
        <w:t>clean</w:t>
      </w:r>
      <w:proofErr w:type="spellEnd"/>
      <w:r w:rsidRPr="00FB6FD3">
        <w:rPr>
          <w:rFonts w:cs="Calibri"/>
        </w:rPr>
        <w:t xml:space="preserve"> </w:t>
      </w:r>
      <w:proofErr w:type="spellStart"/>
      <w:r w:rsidRPr="00FB6FD3">
        <w:rPr>
          <w:rFonts w:cs="Calibri"/>
        </w:rPr>
        <w:t>room</w:t>
      </w:r>
      <w:proofErr w:type="spellEnd"/>
      <w:r w:rsidRPr="00FB6FD3">
        <w:rPr>
          <w:rFonts w:cs="Calibri"/>
        </w:rPr>
        <w:t xml:space="preserve"> oraz aparatury kluczowej, zgodnie z wymaganiami określonymi w zapytaniu ofertowym.</w:t>
      </w:r>
    </w:p>
    <w:p w14:paraId="66639F97" w14:textId="77777777" w:rsidR="00192B34" w:rsidRPr="00FB6FD3" w:rsidRDefault="00192B34" w:rsidP="005E7952">
      <w:pPr>
        <w:spacing w:after="0" w:line="240" w:lineRule="auto"/>
        <w:rPr>
          <w:rFonts w:cs="Calibri"/>
        </w:rPr>
      </w:pPr>
    </w:p>
    <w:p w14:paraId="66639F98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9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A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B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C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D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E" w14:textId="77777777" w:rsidR="0044109D" w:rsidRPr="00FB6FD3" w:rsidRDefault="0044109D" w:rsidP="00192B34">
      <w:pPr>
        <w:spacing w:after="0" w:line="240" w:lineRule="auto"/>
        <w:rPr>
          <w:rFonts w:cs="Calibri"/>
        </w:rPr>
      </w:pPr>
    </w:p>
    <w:p w14:paraId="66639F9F" w14:textId="77777777" w:rsidR="00192B34" w:rsidRPr="00FB6FD3" w:rsidRDefault="00192B34" w:rsidP="00192B34">
      <w:pPr>
        <w:spacing w:after="0" w:line="240" w:lineRule="auto"/>
        <w:rPr>
          <w:rFonts w:cs="Calibri"/>
        </w:rPr>
      </w:pPr>
      <w:r w:rsidRPr="00FB6FD3">
        <w:rPr>
          <w:rFonts w:cs="Calibri"/>
        </w:rPr>
        <w:t>Załączone dokumenty (jeżeli dotyczy):</w:t>
      </w:r>
    </w:p>
    <w:p w14:paraId="66639FA0" w14:textId="77777777" w:rsidR="00192B34" w:rsidRPr="00FB6FD3" w:rsidRDefault="00192B34" w:rsidP="00192B34">
      <w:pPr>
        <w:spacing w:after="0" w:line="240" w:lineRule="auto"/>
        <w:rPr>
          <w:rFonts w:cs="Calibri"/>
        </w:rPr>
      </w:pPr>
    </w:p>
    <w:p w14:paraId="66639FA1" w14:textId="77777777" w:rsidR="00192B34" w:rsidRPr="00FB6FD3" w:rsidRDefault="00192B34" w:rsidP="00192B34">
      <w:pPr>
        <w:pStyle w:val="Akapitzlist"/>
        <w:numPr>
          <w:ilvl w:val="0"/>
          <w:numId w:val="21"/>
        </w:numPr>
        <w:spacing w:after="0" w:line="240" w:lineRule="auto"/>
        <w:rPr>
          <w:rFonts w:cs="Calibri"/>
        </w:rPr>
      </w:pPr>
      <w:r w:rsidRPr="00FB6FD3">
        <w:rPr>
          <w:rFonts w:cs="Calibri"/>
        </w:rPr>
        <w:t>........................................................................</w:t>
      </w:r>
    </w:p>
    <w:p w14:paraId="66639FA2" w14:textId="77777777" w:rsidR="00192B34" w:rsidRPr="00FB6FD3" w:rsidRDefault="00192B34" w:rsidP="00192B34">
      <w:pPr>
        <w:pStyle w:val="Akapitzlist"/>
        <w:numPr>
          <w:ilvl w:val="0"/>
          <w:numId w:val="21"/>
        </w:numPr>
        <w:spacing w:after="0" w:line="240" w:lineRule="auto"/>
        <w:rPr>
          <w:rFonts w:cs="Calibri"/>
        </w:rPr>
      </w:pPr>
      <w:r w:rsidRPr="00FB6FD3">
        <w:rPr>
          <w:rFonts w:cs="Calibri"/>
        </w:rPr>
        <w:t>........................................................................</w:t>
      </w:r>
    </w:p>
    <w:p w14:paraId="66639FA3" w14:textId="77777777" w:rsidR="00192B34" w:rsidRPr="00FB6FD3" w:rsidRDefault="00192B34" w:rsidP="00192B34">
      <w:pPr>
        <w:pStyle w:val="Akapitzlist"/>
        <w:numPr>
          <w:ilvl w:val="0"/>
          <w:numId w:val="21"/>
        </w:numPr>
        <w:spacing w:after="0" w:line="240" w:lineRule="auto"/>
        <w:rPr>
          <w:rFonts w:cs="Calibri"/>
        </w:rPr>
      </w:pPr>
      <w:r w:rsidRPr="00FB6FD3">
        <w:rPr>
          <w:rFonts w:cs="Calibri"/>
        </w:rPr>
        <w:t>........................................................................</w:t>
      </w:r>
    </w:p>
    <w:p w14:paraId="66639FA4" w14:textId="77777777" w:rsidR="00192B34" w:rsidRPr="00FB6FD3" w:rsidRDefault="00192B34" w:rsidP="00192B34">
      <w:pPr>
        <w:pStyle w:val="Akapitzlist"/>
        <w:numPr>
          <w:ilvl w:val="0"/>
          <w:numId w:val="21"/>
        </w:numPr>
        <w:spacing w:after="0" w:line="240" w:lineRule="auto"/>
        <w:rPr>
          <w:rFonts w:cs="Calibri"/>
        </w:rPr>
      </w:pPr>
      <w:r w:rsidRPr="00FB6FD3">
        <w:rPr>
          <w:rFonts w:cs="Calibri"/>
        </w:rPr>
        <w:t>........................................................................</w:t>
      </w:r>
    </w:p>
    <w:p w14:paraId="66639FA5" w14:textId="77777777" w:rsidR="00192B34" w:rsidRPr="00FB6FD3" w:rsidRDefault="00192B34" w:rsidP="00192B34">
      <w:pPr>
        <w:pStyle w:val="Akapitzlist"/>
        <w:numPr>
          <w:ilvl w:val="0"/>
          <w:numId w:val="21"/>
        </w:numPr>
        <w:spacing w:after="0" w:line="240" w:lineRule="auto"/>
        <w:rPr>
          <w:rFonts w:cs="Calibri"/>
        </w:rPr>
      </w:pPr>
      <w:r w:rsidRPr="00FB6FD3">
        <w:rPr>
          <w:rFonts w:cs="Calibri"/>
        </w:rPr>
        <w:t>........................................................................</w:t>
      </w:r>
    </w:p>
    <w:p w14:paraId="66639FA6" w14:textId="77777777" w:rsidR="0044109D" w:rsidRPr="00FB6FD3" w:rsidRDefault="0044109D" w:rsidP="0044109D">
      <w:pPr>
        <w:spacing w:after="0" w:line="240" w:lineRule="auto"/>
        <w:jc w:val="both"/>
        <w:rPr>
          <w:rFonts w:cs="Calibri"/>
        </w:rPr>
      </w:pPr>
    </w:p>
    <w:p w14:paraId="66639FA7" w14:textId="77777777" w:rsidR="0044109D" w:rsidRPr="00FB6FD3" w:rsidRDefault="0044109D" w:rsidP="0044109D">
      <w:pPr>
        <w:spacing w:after="0" w:line="240" w:lineRule="auto"/>
        <w:jc w:val="both"/>
        <w:rPr>
          <w:rFonts w:cs="Calibri"/>
        </w:rPr>
      </w:pPr>
    </w:p>
    <w:p w14:paraId="66639FA8" w14:textId="77777777" w:rsidR="0044109D" w:rsidRPr="00FB6FD3" w:rsidRDefault="0044109D" w:rsidP="0044109D">
      <w:pPr>
        <w:spacing w:after="0" w:line="240" w:lineRule="auto"/>
        <w:jc w:val="both"/>
        <w:rPr>
          <w:rFonts w:cs="Calibri"/>
        </w:rPr>
      </w:pPr>
      <w:r w:rsidRPr="00FB6FD3">
        <w:rPr>
          <w:rFonts w:cs="Calibri"/>
        </w:rPr>
        <w:t>Oświadczam/-y, że wszystkie informacje zawarte w niniejszym oświadczeniu są zgodne z prawdą.</w:t>
      </w:r>
    </w:p>
    <w:p w14:paraId="66639FA9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AA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AB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AC" w14:textId="77777777" w:rsidR="00EA28FF" w:rsidRPr="00FB6FD3" w:rsidRDefault="00EA28FF" w:rsidP="005E7952">
      <w:pPr>
        <w:spacing w:after="0" w:line="240" w:lineRule="auto"/>
        <w:rPr>
          <w:rFonts w:cs="Calibri"/>
        </w:rPr>
      </w:pPr>
    </w:p>
    <w:p w14:paraId="66639FAD" w14:textId="77777777" w:rsidR="006E543A" w:rsidRPr="00FB6FD3" w:rsidRDefault="00324FE2" w:rsidP="005200FA">
      <w:pPr>
        <w:spacing w:after="0" w:line="240" w:lineRule="auto"/>
        <w:jc w:val="right"/>
        <w:rPr>
          <w:rFonts w:cs="Calibri"/>
        </w:rPr>
      </w:pPr>
      <w:r w:rsidRPr="00FB6FD3">
        <w:rPr>
          <w:rFonts w:cs="Calibri"/>
        </w:rPr>
        <w:t>...........</w:t>
      </w:r>
      <w:r w:rsidR="006E543A" w:rsidRPr="00FB6FD3">
        <w:rPr>
          <w:rFonts w:cs="Calibri"/>
        </w:rPr>
        <w:t>...</w:t>
      </w:r>
      <w:r w:rsidRPr="00FB6FD3">
        <w:rPr>
          <w:rFonts w:cs="Calibri"/>
        </w:rPr>
        <w:t>.........................</w:t>
      </w:r>
      <w:r w:rsidR="00454811" w:rsidRPr="00FB6FD3">
        <w:rPr>
          <w:rFonts w:cs="Calibri"/>
        </w:rPr>
        <w:t>...</w:t>
      </w:r>
      <w:r w:rsidRPr="00FB6FD3">
        <w:rPr>
          <w:rFonts w:cs="Calibri"/>
        </w:rPr>
        <w:t xml:space="preserve">........... </w:t>
      </w:r>
    </w:p>
    <w:p w14:paraId="66639FAE" w14:textId="77777777" w:rsidR="00C13558" w:rsidRPr="00FB6FD3" w:rsidRDefault="00454811" w:rsidP="005200FA">
      <w:pPr>
        <w:spacing w:after="0" w:line="240" w:lineRule="auto"/>
        <w:jc w:val="right"/>
        <w:rPr>
          <w:rFonts w:cs="Calibri"/>
          <w:i/>
        </w:rPr>
      </w:pPr>
      <w:r w:rsidRPr="00FB6FD3">
        <w:rPr>
          <w:rFonts w:cs="Calibri"/>
          <w:i/>
        </w:rPr>
        <w:t>(</w:t>
      </w:r>
      <w:r w:rsidR="006E543A" w:rsidRPr="00FB6FD3">
        <w:rPr>
          <w:rFonts w:cs="Calibri"/>
          <w:i/>
        </w:rPr>
        <w:t xml:space="preserve">podpis i imienna pieczątka </w:t>
      </w:r>
      <w:r w:rsidR="00CC6622" w:rsidRPr="00FB6FD3">
        <w:rPr>
          <w:rFonts w:cs="Calibri"/>
          <w:i/>
        </w:rPr>
        <w:t>Wykona</w:t>
      </w:r>
      <w:r w:rsidR="00821C4A" w:rsidRPr="00FB6FD3">
        <w:rPr>
          <w:rFonts w:cs="Calibri"/>
          <w:i/>
        </w:rPr>
        <w:t>w</w:t>
      </w:r>
      <w:r w:rsidR="00324FE2" w:rsidRPr="00FB6FD3">
        <w:rPr>
          <w:rFonts w:cs="Calibri"/>
          <w:i/>
        </w:rPr>
        <w:t>cy</w:t>
      </w:r>
      <w:r w:rsidR="00C13558" w:rsidRPr="00FB6FD3">
        <w:rPr>
          <w:rFonts w:cs="Calibri"/>
          <w:i/>
        </w:rPr>
        <w:t xml:space="preserve"> </w:t>
      </w:r>
    </w:p>
    <w:p w14:paraId="66639FAF" w14:textId="77777777" w:rsidR="00C370BD" w:rsidRPr="00FB6FD3" w:rsidRDefault="00C13558" w:rsidP="005200FA">
      <w:pPr>
        <w:spacing w:after="0" w:line="240" w:lineRule="auto"/>
        <w:jc w:val="right"/>
        <w:rPr>
          <w:rFonts w:cs="Calibri"/>
          <w:i/>
        </w:rPr>
      </w:pPr>
      <w:r w:rsidRPr="00FB6FD3">
        <w:rPr>
          <w:rFonts w:cs="Calibri"/>
          <w:i/>
        </w:rPr>
        <w:t xml:space="preserve">lub podpis elektroniczny </w:t>
      </w:r>
      <w:r w:rsidR="00454811" w:rsidRPr="00FB6FD3">
        <w:rPr>
          <w:rFonts w:cs="Calibri"/>
          <w:i/>
        </w:rPr>
        <w:t>)</w:t>
      </w:r>
    </w:p>
    <w:p w14:paraId="66639FB0" w14:textId="77777777" w:rsidR="008C59B4" w:rsidRPr="00FB6FD3" w:rsidRDefault="008C59B4" w:rsidP="00865EEF">
      <w:pPr>
        <w:spacing w:after="0" w:line="360" w:lineRule="auto"/>
        <w:rPr>
          <w:rFonts w:cs="Calibri"/>
          <w:b/>
          <w:u w:val="single"/>
        </w:rPr>
      </w:pPr>
    </w:p>
    <w:p w14:paraId="66639FB1" w14:textId="77777777" w:rsidR="00865EEF" w:rsidRPr="00FB6FD3" w:rsidRDefault="00865EEF" w:rsidP="00865EEF">
      <w:pPr>
        <w:widowControl w:val="0"/>
        <w:tabs>
          <w:tab w:val="left" w:pos="0"/>
          <w:tab w:val="left" w:pos="709"/>
          <w:tab w:val="left" w:pos="1730"/>
        </w:tabs>
        <w:suppressAutoHyphens/>
        <w:spacing w:after="0" w:line="240" w:lineRule="auto"/>
        <w:ind w:left="426"/>
        <w:rPr>
          <w:rFonts w:cs="Calibri"/>
        </w:rPr>
      </w:pPr>
    </w:p>
    <w:p w14:paraId="66639FB2" w14:textId="77777777" w:rsidR="00192B34" w:rsidRPr="00FB6FD3" w:rsidRDefault="00192B34">
      <w:pPr>
        <w:spacing w:after="0" w:line="240" w:lineRule="auto"/>
        <w:rPr>
          <w:rFonts w:cs="Calibri"/>
        </w:rPr>
      </w:pPr>
    </w:p>
    <w:sectPr w:rsidR="00192B34" w:rsidRPr="00FB6FD3" w:rsidSect="00571B6B">
      <w:headerReference w:type="default" r:id="rId9"/>
      <w:footerReference w:type="default" r:id="rId10"/>
      <w:pgSz w:w="11906" w:h="16838"/>
      <w:pgMar w:top="1135" w:right="1417" w:bottom="993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39DE9D" w14:textId="77777777" w:rsidR="000B1004" w:rsidRDefault="000B1004" w:rsidP="00324FE2">
      <w:pPr>
        <w:spacing w:after="0" w:line="240" w:lineRule="auto"/>
      </w:pPr>
      <w:r>
        <w:separator/>
      </w:r>
    </w:p>
  </w:endnote>
  <w:endnote w:type="continuationSeparator" w:id="0">
    <w:p w14:paraId="61040A35" w14:textId="77777777" w:rsidR="000B1004" w:rsidRDefault="000B1004" w:rsidP="00324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ont283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9FB9" w14:textId="77777777" w:rsidR="00CC6622" w:rsidRDefault="00CC6622" w:rsidP="00CC6622">
    <w:pPr>
      <w:pStyle w:val="Stopka"/>
      <w:jc w:val="center"/>
      <w:rPr>
        <w:rFonts w:eastAsia="Times New Roman" w:cs="Calibri"/>
        <w:color w:val="000000"/>
        <w:sz w:val="18"/>
        <w:szCs w:val="18"/>
      </w:rPr>
    </w:pPr>
    <w:r w:rsidRPr="00CC6622">
      <w:rPr>
        <w:rFonts w:eastAsia="Times New Roman" w:cs="Calibri"/>
        <w:color w:val="000000"/>
        <w:sz w:val="18"/>
        <w:szCs w:val="18"/>
      </w:rPr>
      <w:t xml:space="preserve">Demokratyzacja diagnostyki medycznej sepsy: rozwój jednorazowego biosensora białka kamieni trzustkowych (PSP) opartego o trójwymiarową siatkę </w:t>
    </w:r>
    <w:proofErr w:type="spellStart"/>
    <w:r w:rsidRPr="00CC6622">
      <w:rPr>
        <w:rFonts w:eastAsia="Times New Roman" w:cs="Calibri"/>
        <w:color w:val="000000"/>
        <w:sz w:val="18"/>
        <w:szCs w:val="18"/>
      </w:rPr>
      <w:t>grafenową</w:t>
    </w:r>
    <w:proofErr w:type="spellEnd"/>
  </w:p>
  <w:p w14:paraId="66639FBA" w14:textId="77777777" w:rsidR="00CC6622" w:rsidRPr="00CC6622" w:rsidRDefault="00CC6622" w:rsidP="00CC6622">
    <w:pPr>
      <w:pStyle w:val="Stopka"/>
      <w:jc w:val="center"/>
      <w:rPr>
        <w:rFonts w:eastAsia="Times New Roman" w:cs="Calibri"/>
        <w:color w:val="000000"/>
        <w:sz w:val="18"/>
        <w:szCs w:val="18"/>
      </w:rPr>
    </w:pPr>
  </w:p>
  <w:p w14:paraId="66639FBB" w14:textId="77777777" w:rsidR="00E607BE" w:rsidRPr="00CC6622" w:rsidRDefault="00CC6622" w:rsidP="00CC6622">
    <w:pPr>
      <w:pStyle w:val="Stopka"/>
      <w:jc w:val="center"/>
    </w:pPr>
    <w:r w:rsidRPr="00CC6622">
      <w:rPr>
        <w:rFonts w:eastAsia="Times New Roman" w:cs="Calibri"/>
        <w:color w:val="000000"/>
        <w:sz w:val="18"/>
        <w:szCs w:val="18"/>
      </w:rPr>
      <w:t>Nr projektu: FEPW.01.01-IP.01-0917/25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56B89" w14:textId="77777777" w:rsidR="000B1004" w:rsidRDefault="000B1004" w:rsidP="00324FE2">
      <w:pPr>
        <w:spacing w:after="0" w:line="240" w:lineRule="auto"/>
      </w:pPr>
      <w:r>
        <w:separator/>
      </w:r>
    </w:p>
  </w:footnote>
  <w:footnote w:type="continuationSeparator" w:id="0">
    <w:p w14:paraId="51D446C7" w14:textId="77777777" w:rsidR="000B1004" w:rsidRDefault="000B1004" w:rsidP="00324F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639FB7" w14:textId="77777777" w:rsidR="00672326" w:rsidRDefault="00CC6622">
    <w:pPr>
      <w:pStyle w:val="Nagwek"/>
    </w:pPr>
    <w:r>
      <w:rPr>
        <w:noProof/>
        <w:color w:val="000000"/>
        <w:lang w:eastAsia="pl-PL"/>
      </w:rPr>
      <w:drawing>
        <wp:inline distT="0" distB="0" distL="0" distR="0" wp14:anchorId="66639FBC" wp14:editId="66639FBD">
          <wp:extent cx="6038850" cy="857250"/>
          <wp:effectExtent l="0" t="0" r="0" b="0"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6639FB8" w14:textId="77777777" w:rsidR="00571B6B" w:rsidRDefault="00571B6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alibri"/>
      </w:rPr>
    </w:lvl>
    <w:lvl w:ilvl="1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cs="Calibri"/>
      </w:rPr>
    </w:lvl>
    <w:lvl w:ilvl="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Calibri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alibri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alibri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alibri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alibri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alibri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Calibri"/>
      </w:rPr>
    </w:lvl>
  </w:abstractNum>
  <w:abstractNum w:abstractNumId="1">
    <w:nsid w:val="0B0C740A"/>
    <w:multiLevelType w:val="hybridMultilevel"/>
    <w:tmpl w:val="6BE0024C"/>
    <w:lvl w:ilvl="0" w:tplc="54DE3F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8476DB"/>
    <w:multiLevelType w:val="multilevel"/>
    <w:tmpl w:val="AA505F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sz w:val="22"/>
        <w:szCs w:val="22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Calibri" w:eastAsia="Calibri" w:hAnsi="Calibri" w:cs="Calibri"/>
        <w:sz w:val="22"/>
        <w:szCs w:val="22"/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3">
    <w:nsid w:val="1CF755E0"/>
    <w:multiLevelType w:val="hybridMultilevel"/>
    <w:tmpl w:val="96548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354F6D"/>
    <w:multiLevelType w:val="hybridMultilevel"/>
    <w:tmpl w:val="1E04E6B0"/>
    <w:lvl w:ilvl="0" w:tplc="AB88F5E0">
      <w:start w:val="3"/>
      <w:numFmt w:val="bullet"/>
      <w:lvlText w:val=""/>
      <w:lvlJc w:val="left"/>
      <w:pPr>
        <w:ind w:left="1800" w:hanging="360"/>
      </w:pPr>
      <w:rPr>
        <w:rFonts w:ascii="Symbol" w:eastAsia="SimSun" w:hAnsi="Symbol" w:cs="Calibr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27DC63A4"/>
    <w:multiLevelType w:val="hybridMultilevel"/>
    <w:tmpl w:val="ADF62F2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C143F82"/>
    <w:multiLevelType w:val="hybridMultilevel"/>
    <w:tmpl w:val="8590758E"/>
    <w:lvl w:ilvl="0" w:tplc="E2125A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426AB6"/>
    <w:multiLevelType w:val="hybridMultilevel"/>
    <w:tmpl w:val="1CDEC95A"/>
    <w:lvl w:ilvl="0" w:tplc="17628612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46AC7FE3"/>
    <w:multiLevelType w:val="hybridMultilevel"/>
    <w:tmpl w:val="12C807C4"/>
    <w:lvl w:ilvl="0" w:tplc="A630291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sz w:val="19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7E2389"/>
    <w:multiLevelType w:val="hybridMultilevel"/>
    <w:tmpl w:val="FCE815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6C3D5A"/>
    <w:multiLevelType w:val="hybridMultilevel"/>
    <w:tmpl w:val="5AA4A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83D54D7"/>
    <w:multiLevelType w:val="hybridMultilevel"/>
    <w:tmpl w:val="1494CF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255E5"/>
    <w:multiLevelType w:val="hybridMultilevel"/>
    <w:tmpl w:val="082E4B34"/>
    <w:lvl w:ilvl="0" w:tplc="6E60E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97043"/>
    <w:multiLevelType w:val="hybridMultilevel"/>
    <w:tmpl w:val="84C4E86E"/>
    <w:lvl w:ilvl="0" w:tplc="85D8456A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38663B"/>
    <w:multiLevelType w:val="hybridMultilevel"/>
    <w:tmpl w:val="3212547E"/>
    <w:lvl w:ilvl="0" w:tplc="EE3E410E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70D26817"/>
    <w:multiLevelType w:val="hybridMultilevel"/>
    <w:tmpl w:val="2EB0843C"/>
    <w:lvl w:ilvl="0" w:tplc="04150011">
      <w:start w:val="1"/>
      <w:numFmt w:val="decimal"/>
      <w:lvlText w:val="%1)"/>
      <w:lvlJc w:val="left"/>
      <w:pPr>
        <w:ind w:left="3195" w:hanging="360"/>
      </w:pPr>
    </w:lvl>
    <w:lvl w:ilvl="1" w:tplc="04150019" w:tentative="1">
      <w:start w:val="1"/>
      <w:numFmt w:val="lowerLetter"/>
      <w:lvlText w:val="%2."/>
      <w:lvlJc w:val="left"/>
      <w:pPr>
        <w:ind w:left="3915" w:hanging="360"/>
      </w:pPr>
    </w:lvl>
    <w:lvl w:ilvl="2" w:tplc="0415001B" w:tentative="1">
      <w:start w:val="1"/>
      <w:numFmt w:val="lowerRoman"/>
      <w:lvlText w:val="%3."/>
      <w:lvlJc w:val="right"/>
      <w:pPr>
        <w:ind w:left="4635" w:hanging="180"/>
      </w:pPr>
    </w:lvl>
    <w:lvl w:ilvl="3" w:tplc="0415000F" w:tentative="1">
      <w:start w:val="1"/>
      <w:numFmt w:val="decimal"/>
      <w:lvlText w:val="%4."/>
      <w:lvlJc w:val="left"/>
      <w:pPr>
        <w:ind w:left="5355" w:hanging="360"/>
      </w:pPr>
    </w:lvl>
    <w:lvl w:ilvl="4" w:tplc="04150019" w:tentative="1">
      <w:start w:val="1"/>
      <w:numFmt w:val="lowerLetter"/>
      <w:lvlText w:val="%5."/>
      <w:lvlJc w:val="left"/>
      <w:pPr>
        <w:ind w:left="6075" w:hanging="360"/>
      </w:pPr>
    </w:lvl>
    <w:lvl w:ilvl="5" w:tplc="0415001B" w:tentative="1">
      <w:start w:val="1"/>
      <w:numFmt w:val="lowerRoman"/>
      <w:lvlText w:val="%6."/>
      <w:lvlJc w:val="right"/>
      <w:pPr>
        <w:ind w:left="6795" w:hanging="180"/>
      </w:pPr>
    </w:lvl>
    <w:lvl w:ilvl="6" w:tplc="0415000F" w:tentative="1">
      <w:start w:val="1"/>
      <w:numFmt w:val="decimal"/>
      <w:lvlText w:val="%7."/>
      <w:lvlJc w:val="left"/>
      <w:pPr>
        <w:ind w:left="7515" w:hanging="360"/>
      </w:pPr>
    </w:lvl>
    <w:lvl w:ilvl="7" w:tplc="04150019" w:tentative="1">
      <w:start w:val="1"/>
      <w:numFmt w:val="lowerLetter"/>
      <w:lvlText w:val="%8."/>
      <w:lvlJc w:val="left"/>
      <w:pPr>
        <w:ind w:left="8235" w:hanging="360"/>
      </w:pPr>
    </w:lvl>
    <w:lvl w:ilvl="8" w:tplc="0415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6">
    <w:nsid w:val="76FE4F51"/>
    <w:multiLevelType w:val="hybridMultilevel"/>
    <w:tmpl w:val="5740A6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5D3D68"/>
    <w:multiLevelType w:val="hybridMultilevel"/>
    <w:tmpl w:val="9790E0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F202B1"/>
    <w:multiLevelType w:val="hybridMultilevel"/>
    <w:tmpl w:val="391402BE"/>
    <w:lvl w:ilvl="0" w:tplc="8ACA1092">
      <w:start w:val="1"/>
      <w:numFmt w:val="decimal"/>
      <w:lvlText w:val="%1)"/>
      <w:lvlJc w:val="left"/>
      <w:pPr>
        <w:ind w:left="1004" w:hanging="360"/>
      </w:pPr>
      <w:rPr>
        <w:sz w:val="19"/>
        <w:szCs w:val="19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13"/>
  </w:num>
  <w:num w:numId="5">
    <w:abstractNumId w:val="8"/>
  </w:num>
  <w:num w:numId="6">
    <w:abstractNumId w:val="9"/>
  </w:num>
  <w:num w:numId="7">
    <w:abstractNumId w:val="5"/>
  </w:num>
  <w:num w:numId="8">
    <w:abstractNumId w:val="5"/>
  </w:num>
  <w:num w:numId="9">
    <w:abstractNumId w:val="9"/>
  </w:num>
  <w:num w:numId="10">
    <w:abstractNumId w:val="11"/>
  </w:num>
  <w:num w:numId="11">
    <w:abstractNumId w:val="6"/>
  </w:num>
  <w:num w:numId="12">
    <w:abstractNumId w:val="3"/>
  </w:num>
  <w:num w:numId="13">
    <w:abstractNumId w:val="18"/>
  </w:num>
  <w:num w:numId="14">
    <w:abstractNumId w:val="16"/>
  </w:num>
  <w:num w:numId="15">
    <w:abstractNumId w:val="15"/>
  </w:num>
  <w:num w:numId="16">
    <w:abstractNumId w:val="4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7"/>
  </w:num>
  <w:num w:numId="20">
    <w:abstractNumId w:val="1"/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Filipiak Marcin">
    <w15:presenceInfo w15:providerId="AD" w15:userId="S::marcin.filipiak@pw.edu.pl::4c563827-4fd9-4252-a0fb-a450ee1bc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FE2"/>
    <w:rsid w:val="00010952"/>
    <w:rsid w:val="00011E62"/>
    <w:rsid w:val="00043A6A"/>
    <w:rsid w:val="000649F5"/>
    <w:rsid w:val="000B1004"/>
    <w:rsid w:val="000F061C"/>
    <w:rsid w:val="00111DBB"/>
    <w:rsid w:val="00143B15"/>
    <w:rsid w:val="00161FCB"/>
    <w:rsid w:val="001712A2"/>
    <w:rsid w:val="00171DD1"/>
    <w:rsid w:val="00186F3F"/>
    <w:rsid w:val="00190189"/>
    <w:rsid w:val="00192B34"/>
    <w:rsid w:val="00195AE9"/>
    <w:rsid w:val="0020743A"/>
    <w:rsid w:val="00230B23"/>
    <w:rsid w:val="00257A7E"/>
    <w:rsid w:val="002C2601"/>
    <w:rsid w:val="002C6979"/>
    <w:rsid w:val="002F332F"/>
    <w:rsid w:val="00323994"/>
    <w:rsid w:val="00324FE2"/>
    <w:rsid w:val="00346E09"/>
    <w:rsid w:val="0034758B"/>
    <w:rsid w:val="0035071D"/>
    <w:rsid w:val="00362B12"/>
    <w:rsid w:val="00382AFD"/>
    <w:rsid w:val="00385D07"/>
    <w:rsid w:val="003C176E"/>
    <w:rsid w:val="003D3055"/>
    <w:rsid w:val="003E5C71"/>
    <w:rsid w:val="00414C2D"/>
    <w:rsid w:val="0042198B"/>
    <w:rsid w:val="00427CE1"/>
    <w:rsid w:val="0044109D"/>
    <w:rsid w:val="00454811"/>
    <w:rsid w:val="004807C0"/>
    <w:rsid w:val="004829D5"/>
    <w:rsid w:val="004A0300"/>
    <w:rsid w:val="004A3902"/>
    <w:rsid w:val="004B63BB"/>
    <w:rsid w:val="004B6ED0"/>
    <w:rsid w:val="004D3C78"/>
    <w:rsid w:val="004D3FEE"/>
    <w:rsid w:val="004D5A19"/>
    <w:rsid w:val="004E1BBE"/>
    <w:rsid w:val="004F36BD"/>
    <w:rsid w:val="005052EA"/>
    <w:rsid w:val="005200FA"/>
    <w:rsid w:val="00561C75"/>
    <w:rsid w:val="0056541C"/>
    <w:rsid w:val="00566F51"/>
    <w:rsid w:val="005679BD"/>
    <w:rsid w:val="00571B6B"/>
    <w:rsid w:val="005852CA"/>
    <w:rsid w:val="005D2F25"/>
    <w:rsid w:val="005E7952"/>
    <w:rsid w:val="005F4624"/>
    <w:rsid w:val="006211E8"/>
    <w:rsid w:val="0062425C"/>
    <w:rsid w:val="006336F6"/>
    <w:rsid w:val="00635A58"/>
    <w:rsid w:val="00672326"/>
    <w:rsid w:val="00692BE1"/>
    <w:rsid w:val="006A67AC"/>
    <w:rsid w:val="006C49D4"/>
    <w:rsid w:val="006C771D"/>
    <w:rsid w:val="006D01CA"/>
    <w:rsid w:val="006E22A8"/>
    <w:rsid w:val="006E543A"/>
    <w:rsid w:val="006F58F2"/>
    <w:rsid w:val="006F68A1"/>
    <w:rsid w:val="00700148"/>
    <w:rsid w:val="00705AF4"/>
    <w:rsid w:val="00712FE9"/>
    <w:rsid w:val="00725D93"/>
    <w:rsid w:val="00753CCB"/>
    <w:rsid w:val="007C7283"/>
    <w:rsid w:val="007D1258"/>
    <w:rsid w:val="007D54D5"/>
    <w:rsid w:val="008022A7"/>
    <w:rsid w:val="008135DC"/>
    <w:rsid w:val="00814495"/>
    <w:rsid w:val="00821C4A"/>
    <w:rsid w:val="00830D62"/>
    <w:rsid w:val="00865EEF"/>
    <w:rsid w:val="00872CB1"/>
    <w:rsid w:val="00880092"/>
    <w:rsid w:val="00884B1A"/>
    <w:rsid w:val="008B51B2"/>
    <w:rsid w:val="008C337D"/>
    <w:rsid w:val="008C3A47"/>
    <w:rsid w:val="008C59B4"/>
    <w:rsid w:val="008D274A"/>
    <w:rsid w:val="009239B0"/>
    <w:rsid w:val="00945077"/>
    <w:rsid w:val="00947C53"/>
    <w:rsid w:val="00980866"/>
    <w:rsid w:val="00997259"/>
    <w:rsid w:val="009A0389"/>
    <w:rsid w:val="009E1E0A"/>
    <w:rsid w:val="009E6B7E"/>
    <w:rsid w:val="00A113D4"/>
    <w:rsid w:val="00A27302"/>
    <w:rsid w:val="00A46A1E"/>
    <w:rsid w:val="00A56DAA"/>
    <w:rsid w:val="00A7345E"/>
    <w:rsid w:val="00A9475D"/>
    <w:rsid w:val="00AB266F"/>
    <w:rsid w:val="00AB3806"/>
    <w:rsid w:val="00AB3951"/>
    <w:rsid w:val="00AD554A"/>
    <w:rsid w:val="00AE396A"/>
    <w:rsid w:val="00AF4976"/>
    <w:rsid w:val="00B07526"/>
    <w:rsid w:val="00B13F1D"/>
    <w:rsid w:val="00B21A5D"/>
    <w:rsid w:val="00B23F4B"/>
    <w:rsid w:val="00B5064B"/>
    <w:rsid w:val="00B71052"/>
    <w:rsid w:val="00B826DA"/>
    <w:rsid w:val="00B87C3A"/>
    <w:rsid w:val="00BB005F"/>
    <w:rsid w:val="00BC1737"/>
    <w:rsid w:val="00BC68AB"/>
    <w:rsid w:val="00BE330E"/>
    <w:rsid w:val="00BF7316"/>
    <w:rsid w:val="00C12F30"/>
    <w:rsid w:val="00C13558"/>
    <w:rsid w:val="00C165B9"/>
    <w:rsid w:val="00C26072"/>
    <w:rsid w:val="00C3248B"/>
    <w:rsid w:val="00C370BD"/>
    <w:rsid w:val="00C512EF"/>
    <w:rsid w:val="00C66FF1"/>
    <w:rsid w:val="00C96099"/>
    <w:rsid w:val="00CA47B9"/>
    <w:rsid w:val="00CB26A4"/>
    <w:rsid w:val="00CB5D8A"/>
    <w:rsid w:val="00CC22C1"/>
    <w:rsid w:val="00CC6622"/>
    <w:rsid w:val="00CD230F"/>
    <w:rsid w:val="00CE4051"/>
    <w:rsid w:val="00CF08AF"/>
    <w:rsid w:val="00CF1012"/>
    <w:rsid w:val="00D03579"/>
    <w:rsid w:val="00D27FD1"/>
    <w:rsid w:val="00D62220"/>
    <w:rsid w:val="00D63763"/>
    <w:rsid w:val="00D70CE7"/>
    <w:rsid w:val="00D76892"/>
    <w:rsid w:val="00D87636"/>
    <w:rsid w:val="00DA0A7E"/>
    <w:rsid w:val="00DB4FAD"/>
    <w:rsid w:val="00DC4074"/>
    <w:rsid w:val="00DC67D6"/>
    <w:rsid w:val="00DE0B39"/>
    <w:rsid w:val="00E509E1"/>
    <w:rsid w:val="00E607BE"/>
    <w:rsid w:val="00E61657"/>
    <w:rsid w:val="00E714C6"/>
    <w:rsid w:val="00E73B18"/>
    <w:rsid w:val="00E810F9"/>
    <w:rsid w:val="00E93095"/>
    <w:rsid w:val="00EA28FF"/>
    <w:rsid w:val="00EA4557"/>
    <w:rsid w:val="00EB420B"/>
    <w:rsid w:val="00EC2791"/>
    <w:rsid w:val="00ED5C12"/>
    <w:rsid w:val="00EE19E7"/>
    <w:rsid w:val="00F159AA"/>
    <w:rsid w:val="00F512EF"/>
    <w:rsid w:val="00F67218"/>
    <w:rsid w:val="00F7064B"/>
    <w:rsid w:val="00F73395"/>
    <w:rsid w:val="00F86FF6"/>
    <w:rsid w:val="00F92337"/>
    <w:rsid w:val="00F96109"/>
    <w:rsid w:val="00FB2B69"/>
    <w:rsid w:val="00FB6FD3"/>
    <w:rsid w:val="00FC18BC"/>
    <w:rsid w:val="00FC2039"/>
    <w:rsid w:val="00FC34B9"/>
    <w:rsid w:val="00FC64AF"/>
    <w:rsid w:val="00FD6E54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639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CF1012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4FE2"/>
  </w:style>
  <w:style w:type="paragraph" w:styleId="Stopka">
    <w:name w:val="footer"/>
    <w:basedOn w:val="Normalny"/>
    <w:link w:val="StopkaZnak"/>
    <w:uiPriority w:val="99"/>
    <w:unhideWhenUsed/>
    <w:rsid w:val="00324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4FE2"/>
  </w:style>
  <w:style w:type="paragraph" w:styleId="Akapitzlist">
    <w:name w:val="List Paragraph"/>
    <w:basedOn w:val="Normalny"/>
    <w:link w:val="AkapitzlistZnak"/>
    <w:uiPriority w:val="34"/>
    <w:qFormat/>
    <w:rsid w:val="006E543A"/>
    <w:pPr>
      <w:spacing w:after="200" w:line="276" w:lineRule="auto"/>
      <w:ind w:left="720"/>
      <w:contextualSpacing/>
    </w:pPr>
    <w:rPr>
      <w:rFonts w:eastAsia="Times New Roman"/>
      <w:lang w:eastAsia="pl-PL"/>
    </w:rPr>
  </w:style>
  <w:style w:type="character" w:customStyle="1" w:styleId="AkapitzlistZnak">
    <w:name w:val="Akapit z listą Znak"/>
    <w:link w:val="Akapitzlist"/>
    <w:uiPriority w:val="34"/>
    <w:rsid w:val="006E543A"/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48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45481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rsid w:val="00323994"/>
    <w:pPr>
      <w:suppressAutoHyphens/>
      <w:spacing w:after="120" w:line="276" w:lineRule="auto"/>
    </w:pPr>
    <w:rPr>
      <w:rFonts w:eastAsia="SimSun" w:cs="font283"/>
      <w:kern w:val="1"/>
      <w:lang w:eastAsia="ar-SA"/>
    </w:rPr>
  </w:style>
  <w:style w:type="character" w:customStyle="1" w:styleId="TekstpodstawowyZnak">
    <w:name w:val="Tekst podstawowy Znak"/>
    <w:link w:val="Tekstpodstawowy"/>
    <w:rsid w:val="00323994"/>
    <w:rPr>
      <w:rFonts w:ascii="Calibri" w:eastAsia="SimSun" w:hAnsi="Calibri" w:cs="font283"/>
      <w:kern w:val="1"/>
      <w:lang w:eastAsia="ar-SA"/>
    </w:rPr>
  </w:style>
  <w:style w:type="paragraph" w:customStyle="1" w:styleId="Default">
    <w:name w:val="Default"/>
    <w:rsid w:val="00323994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A273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CF101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3E4724-C6DA-4B2E-8D02-1F9286E2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376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Szczygieł</dc:creator>
  <cp:lastModifiedBy>Bartosz Babraj</cp:lastModifiedBy>
  <cp:revision>11</cp:revision>
  <cp:lastPrinted>2019-06-25T10:21:00Z</cp:lastPrinted>
  <dcterms:created xsi:type="dcterms:W3CDTF">2026-03-31T14:56:00Z</dcterms:created>
  <dcterms:modified xsi:type="dcterms:W3CDTF">2026-05-01T19:46:00Z</dcterms:modified>
</cp:coreProperties>
</file>